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BBA83" w14:textId="46783D04" w:rsidR="005F50E8" w:rsidRPr="005F50E8" w:rsidRDefault="005F50E8" w:rsidP="005F50E8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5F50E8"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КАЛУЖСКАЯ ОБЛАСТЬ</w:t>
      </w:r>
    </w:p>
    <w:p w14:paraId="1A9EF95A" w14:textId="3C2C47CA" w:rsidR="005F50E8" w:rsidRPr="005F50E8" w:rsidRDefault="005F50E8" w:rsidP="005F50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0E8">
        <w:rPr>
          <w:rFonts w:ascii="Times New Roman" w:eastAsia="Times New Roman" w:hAnsi="Times New Roman"/>
          <w:b/>
          <w:sz w:val="24"/>
          <w:szCs w:val="24"/>
          <w:lang w:eastAsia="ru-RU"/>
        </w:rPr>
        <w:t>ДЗЕРЖИНСКИЙ РАЙОН</w:t>
      </w:r>
    </w:p>
    <w:p w14:paraId="5FD0A94A" w14:textId="09CAE31B" w:rsidR="005F50E8" w:rsidRPr="005F50E8" w:rsidRDefault="005F50E8" w:rsidP="005F50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0E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14:paraId="0A4374B0" w14:textId="47774AAA" w:rsidR="005F50E8" w:rsidRDefault="005F50E8" w:rsidP="005F50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0E8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СЕЛЕНИЕ «ДЕРЕВНЯ БАРСУКИ</w:t>
      </w:r>
    </w:p>
    <w:p w14:paraId="3B2E9350" w14:textId="58E03850" w:rsidR="00953BE5" w:rsidRPr="005F50E8" w:rsidRDefault="005F50E8" w:rsidP="005F50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0E8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СЕЛЬСКАЯ ДУМА</w:t>
      </w:r>
    </w:p>
    <w:p w14:paraId="04D63F54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DC99374" w14:textId="77777777" w:rsidR="005F50E8" w:rsidRDefault="005F50E8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483622" w14:textId="77777777" w:rsidR="00953BE5" w:rsidRPr="0055531A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2F518E2B" w14:textId="765D78BB" w:rsidR="00953BE5" w:rsidRPr="003F7580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5F50E8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5F50E8">
        <w:rPr>
          <w:rFonts w:ascii="Times New Roman" w:hAnsi="Times New Roman" w:cs="Times New Roman"/>
          <w:b/>
          <w:bCs/>
          <w:sz w:val="26"/>
          <w:szCs w:val="26"/>
        </w:rPr>
        <w:t>11.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E462AC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BE5C84">
        <w:rPr>
          <w:rFonts w:ascii="Times New Roman" w:hAnsi="Times New Roman" w:cs="Times New Roman"/>
          <w:b/>
          <w:bCs/>
          <w:sz w:val="26"/>
          <w:szCs w:val="26"/>
          <w:u w:val="single"/>
        </w:rPr>
        <w:t>20</w:t>
      </w:r>
    </w:p>
    <w:p w14:paraId="66C7DCF6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74C54D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C1DF15" w14:textId="0D1D7A49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D14F7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D14F7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D14F7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D14F7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169806BE" w14:textId="0FC5F9BC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E462A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1475FE4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36A8DD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DF8E380" w14:textId="5C26BD49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</w:t>
      </w:r>
      <w:bookmarkStart w:id="0" w:name="_GoBack"/>
      <w:bookmarkEnd w:id="0"/>
      <w:r w:rsidRPr="00C11776">
        <w:rPr>
          <w:rFonts w:ascii="Times New Roman" w:hAnsi="Times New Roman" w:cs="Times New Roman"/>
          <w:sz w:val="26"/>
          <w:szCs w:val="26"/>
        </w:rPr>
        <w:t>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>2014 № 400</w:t>
      </w:r>
      <w:r w:rsidR="00C11776" w:rsidRPr="00C11776">
        <w:rPr>
          <w:rFonts w:ascii="Times New Roman" w:hAnsi="Times New Roman" w:cs="Times New Roman"/>
          <w:sz w:val="26"/>
          <w:szCs w:val="26"/>
        </w:rPr>
        <w:t xml:space="preserve"> (в ред. от 13.06.2019 № 756)</w:t>
      </w:r>
      <w:r w:rsidRPr="00C1177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F50E8">
        <w:rPr>
          <w:rFonts w:ascii="Times New Roman" w:hAnsi="Times New Roman" w:cs="Times New Roman"/>
          <w:sz w:val="26"/>
          <w:szCs w:val="26"/>
        </w:rPr>
        <w:t>СП «Деревня Барсуки»</w:t>
      </w:r>
      <w:r w:rsidR="00DF268C"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5F50E8">
        <w:rPr>
          <w:rFonts w:ascii="Times New Roman" w:hAnsi="Times New Roman" w:cs="Times New Roman"/>
          <w:sz w:val="26"/>
          <w:szCs w:val="26"/>
        </w:rPr>
        <w:t xml:space="preserve"> </w:t>
      </w:r>
      <w:r w:rsidR="00B94106" w:rsidRPr="005F50E8">
        <w:rPr>
          <w:rFonts w:ascii="Times New Roman" w:hAnsi="Times New Roman" w:cs="Times New Roman"/>
          <w:sz w:val="26"/>
          <w:szCs w:val="26"/>
        </w:rPr>
        <w:t xml:space="preserve">Сельская </w:t>
      </w:r>
      <w:r w:rsidR="005F50E8" w:rsidRPr="005F50E8">
        <w:rPr>
          <w:rFonts w:ascii="Times New Roman" w:hAnsi="Times New Roman" w:cs="Times New Roman"/>
          <w:sz w:val="26"/>
          <w:szCs w:val="26"/>
        </w:rPr>
        <w:t xml:space="preserve"> </w:t>
      </w:r>
      <w:r w:rsidR="00E462AC" w:rsidRPr="005F50E8">
        <w:rPr>
          <w:rFonts w:ascii="Times New Roman" w:hAnsi="Times New Roman" w:cs="Times New Roman"/>
          <w:sz w:val="26"/>
          <w:szCs w:val="26"/>
        </w:rPr>
        <w:t xml:space="preserve"> </w:t>
      </w:r>
      <w:r w:rsidRPr="005F50E8">
        <w:rPr>
          <w:rFonts w:ascii="Times New Roman" w:hAnsi="Times New Roman" w:cs="Times New Roman"/>
          <w:sz w:val="26"/>
          <w:szCs w:val="26"/>
        </w:rPr>
        <w:t>Дума</w:t>
      </w:r>
      <w:r w:rsidR="003F7580"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Pr="005F50E8">
        <w:rPr>
          <w:rFonts w:ascii="Times New Roman" w:hAnsi="Times New Roman" w:cs="Times New Roman"/>
          <w:b/>
          <w:sz w:val="26"/>
          <w:szCs w:val="26"/>
        </w:rPr>
        <w:t>РЕШИЛА:</w:t>
      </w:r>
      <w:proofErr w:type="gramEnd"/>
    </w:p>
    <w:p w14:paraId="003C8EB4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3B43C4" w14:textId="7795B985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E462AC">
        <w:rPr>
          <w:rFonts w:ascii="Times New Roman" w:hAnsi="Times New Roman"/>
          <w:sz w:val="26"/>
          <w:szCs w:val="26"/>
        </w:rPr>
        <w:t>1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5F50E8">
        <w:rPr>
          <w:rFonts w:ascii="Times New Roman" w:hAnsi="Times New Roman"/>
          <w:sz w:val="26"/>
          <w:szCs w:val="26"/>
        </w:rPr>
        <w:t>СП «Деревня Барсуки»</w:t>
      </w:r>
      <w:proofErr w:type="gramStart"/>
      <w:r w:rsidR="00B534EB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14:paraId="32A38EC5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47A8F841" w14:textId="4F889730" w:rsidR="00953BE5" w:rsidRPr="00BF6EC0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01.01.20</w:t>
      </w:r>
      <w:r w:rsid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953BE5" w:rsidRPr="00BF6EC0">
        <w:rPr>
          <w:rFonts w:ascii="Times New Roman" w:hAnsi="Times New Roman"/>
          <w:sz w:val="26"/>
          <w:szCs w:val="26"/>
        </w:rPr>
        <w:t xml:space="preserve">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3848A38A" w14:textId="0A4EEACD" w:rsidR="00953BE5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01.07.20</w:t>
      </w:r>
      <w:r w:rsid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953BE5" w:rsidRPr="00BF6EC0">
        <w:rPr>
          <w:rFonts w:ascii="Times New Roman" w:hAnsi="Times New Roman"/>
          <w:sz w:val="26"/>
          <w:szCs w:val="26"/>
        </w:rPr>
        <w:t xml:space="preserve"> по 31.12.20</w:t>
      </w:r>
      <w:r w:rsid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 xml:space="preserve">– </w:t>
      </w:r>
      <w:r w:rsidR="008A371A">
        <w:rPr>
          <w:rFonts w:ascii="Times New Roman" w:hAnsi="Times New Roman"/>
          <w:sz w:val="26"/>
          <w:szCs w:val="26"/>
        </w:rPr>
        <w:t>5,</w:t>
      </w:r>
      <w:r w:rsidR="00E462AC">
        <w:rPr>
          <w:rFonts w:ascii="Times New Roman" w:hAnsi="Times New Roman"/>
          <w:sz w:val="26"/>
          <w:szCs w:val="26"/>
        </w:rPr>
        <w:t>4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</w:t>
      </w:r>
      <w:r w:rsidR="00A5359D">
        <w:rPr>
          <w:rFonts w:ascii="Times New Roman" w:hAnsi="Times New Roman"/>
          <w:sz w:val="26"/>
          <w:szCs w:val="26"/>
        </w:rPr>
        <w:t>;</w:t>
      </w:r>
    </w:p>
    <w:p w14:paraId="55B6BB6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0FA1570" wp14:editId="051549AD">
            <wp:simplePos x="0" y="0"/>
            <wp:positionH relativeFrom="column">
              <wp:posOffset>2675890</wp:posOffset>
            </wp:positionH>
            <wp:positionV relativeFrom="paragraph">
              <wp:posOffset>83820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F2E56" w14:textId="11E74569" w:rsidR="009E5A60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 xml:space="preserve">с </w:t>
      </w:r>
      <w:r w:rsidR="00E36BE2">
        <w:rPr>
          <w:rFonts w:ascii="Times New Roman" w:hAnsi="Times New Roman"/>
          <w:sz w:val="26"/>
          <w:szCs w:val="26"/>
        </w:rPr>
        <w:t xml:space="preserve">  </w:t>
      </w:r>
      <w:r w:rsidR="00A5359D">
        <w:rPr>
          <w:rFonts w:ascii="Times New Roman" w:hAnsi="Times New Roman"/>
          <w:sz w:val="26"/>
          <w:szCs w:val="26"/>
        </w:rPr>
        <w:t>202</w:t>
      </w:r>
      <w:r w:rsidR="00E462AC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года </w:t>
      </w:r>
      <w:r w:rsidR="00A5359D">
        <w:rPr>
          <w:rFonts w:ascii="Times New Roman" w:hAnsi="Times New Roman"/>
          <w:sz w:val="26"/>
          <w:szCs w:val="26"/>
        </w:rPr>
        <w:t>по 2023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14:paraId="38E178A0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DD74BB" w14:textId="4D0D2F84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5F50E8">
        <w:rPr>
          <w:rFonts w:ascii="Times New Roman" w:hAnsi="Times New Roman"/>
          <w:sz w:val="26"/>
          <w:szCs w:val="26"/>
        </w:rPr>
        <w:t xml:space="preserve">СП «Деревня Барсуки»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6D40546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DB1203" w14:textId="0C22B24D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5F50E8">
        <w:rPr>
          <w:rFonts w:ascii="Times New Roman" w:hAnsi="Times New Roman" w:cs="Times New Roman"/>
          <w:sz w:val="26"/>
          <w:szCs w:val="26"/>
        </w:rPr>
        <w:t>обнародования в установленном порядке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092A8A2F" w14:textId="77777777" w:rsidR="005F50E8" w:rsidRDefault="005F50E8" w:rsidP="005F50E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003D3AA" w14:textId="77777777" w:rsidR="005F50E8" w:rsidRDefault="005F50E8" w:rsidP="005F50E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F3531F5" w14:textId="77777777" w:rsidR="005F50E8" w:rsidRDefault="005F50E8" w:rsidP="005F50E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140E0BB" w14:textId="2A1EE6B3" w:rsidR="00953BE5" w:rsidRPr="0055531A" w:rsidRDefault="00953BE5" w:rsidP="005F50E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F50E8">
        <w:rPr>
          <w:rFonts w:ascii="Times New Roman" w:hAnsi="Times New Roman" w:cs="Times New Roman"/>
          <w:sz w:val="26"/>
          <w:szCs w:val="26"/>
        </w:rPr>
        <w:t xml:space="preserve">МО СП «Деревня Барсуки»:                                  В.Г. </w:t>
      </w:r>
      <w:proofErr w:type="spellStart"/>
      <w:r w:rsidR="005F50E8">
        <w:rPr>
          <w:rFonts w:ascii="Times New Roman" w:hAnsi="Times New Roman" w:cs="Times New Roman"/>
          <w:sz w:val="26"/>
          <w:szCs w:val="26"/>
        </w:rPr>
        <w:t>Камынова</w:t>
      </w:r>
      <w:proofErr w:type="spellEnd"/>
    </w:p>
    <w:sectPr w:rsidR="00953BE5" w:rsidRPr="0055531A" w:rsidSect="00F86EB9">
      <w:head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C6F51" w14:textId="77777777" w:rsidR="003C235F" w:rsidRDefault="003C235F" w:rsidP="00B94106">
      <w:pPr>
        <w:spacing w:after="0" w:line="240" w:lineRule="auto"/>
      </w:pPr>
      <w:r>
        <w:separator/>
      </w:r>
    </w:p>
  </w:endnote>
  <w:endnote w:type="continuationSeparator" w:id="0">
    <w:p w14:paraId="22AAE2BB" w14:textId="77777777" w:rsidR="003C235F" w:rsidRDefault="003C235F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537C4" w14:textId="77777777" w:rsidR="003C235F" w:rsidRDefault="003C235F" w:rsidP="00B94106">
      <w:pPr>
        <w:spacing w:after="0" w:line="240" w:lineRule="auto"/>
      </w:pPr>
      <w:r>
        <w:separator/>
      </w:r>
    </w:p>
  </w:footnote>
  <w:footnote w:type="continuationSeparator" w:id="0">
    <w:p w14:paraId="64D8B6E2" w14:textId="77777777" w:rsidR="003C235F" w:rsidRDefault="003C235F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D9D17" w14:textId="77777777" w:rsidR="00B94106" w:rsidRDefault="00B94106">
    <w:pPr>
      <w:pStyle w:val="a4"/>
    </w:pPr>
  </w:p>
  <w:p w14:paraId="4BD05FAF" w14:textId="77777777" w:rsidR="00B94106" w:rsidRDefault="00B94106">
    <w:pPr>
      <w:pStyle w:val="a4"/>
    </w:pPr>
  </w:p>
  <w:p w14:paraId="13F39EBC" w14:textId="7FE4EB30" w:rsidR="00B94106" w:rsidRPr="00B94106" w:rsidRDefault="005F50E8" w:rsidP="00B94106">
    <w:pPr>
      <w:pStyle w:val="a4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C235F"/>
    <w:rsid w:val="003C6619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73B1F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50E8"/>
    <w:rsid w:val="005F739C"/>
    <w:rsid w:val="00616AC7"/>
    <w:rsid w:val="006224F4"/>
    <w:rsid w:val="00626C19"/>
    <w:rsid w:val="00627C1F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14F7"/>
    <w:rsid w:val="009D237E"/>
    <w:rsid w:val="009D5B76"/>
    <w:rsid w:val="009E512C"/>
    <w:rsid w:val="009E5A60"/>
    <w:rsid w:val="009F3CE2"/>
    <w:rsid w:val="009F505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5C84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2AC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42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Admin</cp:lastModifiedBy>
  <cp:revision>28</cp:revision>
  <cp:lastPrinted>2020-11-19T08:41:00Z</cp:lastPrinted>
  <dcterms:created xsi:type="dcterms:W3CDTF">2019-10-15T08:31:00Z</dcterms:created>
  <dcterms:modified xsi:type="dcterms:W3CDTF">2020-11-19T08:41:00Z</dcterms:modified>
</cp:coreProperties>
</file>